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A8F7" w14:textId="31F19611" w:rsidR="00F102DB" w:rsidRDefault="003A450C" w:rsidP="003A450C">
      <w:pPr>
        <w:pStyle w:val="Corpodetexto"/>
        <w:spacing w:before="24"/>
        <w:ind w:left="25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16E464" wp14:editId="6FA200A9">
            <wp:extent cx="5905500" cy="1695525"/>
            <wp:effectExtent l="0" t="0" r="0" b="0"/>
            <wp:docPr id="8315193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19330" name="Imagem 83151933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742" cy="17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6D18F" w14:textId="00303936" w:rsidR="00AA2051" w:rsidRPr="00916CE7" w:rsidRDefault="00F102DB" w:rsidP="00AC5551">
      <w:pPr>
        <w:pStyle w:val="Corpodetexto"/>
        <w:spacing w:before="24"/>
        <w:ind w:left="2542"/>
        <w:rPr>
          <w:rFonts w:ascii="Calibri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</w:p>
    <w:p w14:paraId="1A92505D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7A21CB76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7D87593C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4C775E3D" w14:textId="77777777" w:rsidR="00AA2051" w:rsidRPr="00916CE7" w:rsidRDefault="00AA2051">
      <w:pPr>
        <w:rPr>
          <w:rFonts w:ascii="Calibri"/>
          <w:sz w:val="24"/>
          <w:szCs w:val="24"/>
        </w:rPr>
        <w:sectPr w:rsidR="00AA2051" w:rsidRPr="00916CE7" w:rsidSect="00FE316B">
          <w:type w:val="continuous"/>
          <w:pgSz w:w="23750" w:h="31660"/>
          <w:pgMar w:top="1417" w:right="1701" w:bottom="1417" w:left="1701" w:header="720" w:footer="720" w:gutter="0"/>
          <w:cols w:space="720"/>
          <w:docGrid w:linePitch="299"/>
        </w:sectPr>
      </w:pPr>
    </w:p>
    <w:p w14:paraId="1A67255A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0210A359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535742E8" w14:textId="77777777" w:rsidR="00AA2051" w:rsidRPr="00916CE7" w:rsidRDefault="00AA2051">
      <w:pPr>
        <w:pStyle w:val="Corpodetexto"/>
        <w:rPr>
          <w:rFonts w:ascii="Calibri"/>
          <w:sz w:val="24"/>
          <w:szCs w:val="24"/>
        </w:rPr>
      </w:pPr>
    </w:p>
    <w:p w14:paraId="55AE9340" w14:textId="164272B3" w:rsidR="00AA2051" w:rsidRPr="00916CE7" w:rsidRDefault="00F102DB" w:rsidP="00F102DB">
      <w:pPr>
        <w:pStyle w:val="Ttulo1"/>
        <w:spacing w:before="36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756AFE" w:rsidRPr="00916CE7">
        <w:rPr>
          <w:sz w:val="24"/>
          <w:szCs w:val="24"/>
        </w:rPr>
        <w:t>Introdução</w:t>
      </w:r>
    </w:p>
    <w:p w14:paraId="2553EE58" w14:textId="06E723F0" w:rsidR="00AA2051" w:rsidRPr="00916CE7" w:rsidRDefault="00756AFE">
      <w:pPr>
        <w:pStyle w:val="Ttulo"/>
        <w:rPr>
          <w:sz w:val="24"/>
          <w:szCs w:val="24"/>
        </w:rPr>
      </w:pPr>
      <w:r w:rsidRPr="00916CE7">
        <w:rPr>
          <w:sz w:val="24"/>
          <w:szCs w:val="24"/>
        </w:rPr>
        <w:br w:type="column"/>
      </w:r>
      <w:r w:rsidRPr="00916CE7">
        <w:rPr>
          <w:sz w:val="24"/>
          <w:szCs w:val="24"/>
        </w:rPr>
        <w:t>TÍTULO</w:t>
      </w:r>
      <w:r w:rsidR="002529C3">
        <w:rPr>
          <w:sz w:val="24"/>
          <w:szCs w:val="24"/>
        </w:rPr>
        <w:t xml:space="preserve"> DO TRABALHO</w:t>
      </w:r>
      <w:r w:rsidRPr="00916CE7">
        <w:rPr>
          <w:spacing w:val="208"/>
          <w:sz w:val="24"/>
          <w:szCs w:val="24"/>
        </w:rPr>
        <w:t xml:space="preserve"> </w:t>
      </w:r>
    </w:p>
    <w:p w14:paraId="1FEB759F" w14:textId="1CE04B83" w:rsidR="00AA2051" w:rsidRPr="00916CE7" w:rsidRDefault="00756AFE">
      <w:pPr>
        <w:pStyle w:val="Corpodetexto"/>
        <w:spacing w:before="168"/>
        <w:ind w:left="5580" w:right="5532"/>
        <w:jc w:val="center"/>
        <w:rPr>
          <w:sz w:val="24"/>
          <w:szCs w:val="24"/>
        </w:rPr>
      </w:pPr>
      <w:r w:rsidRPr="00916CE7">
        <w:rPr>
          <w:sz w:val="24"/>
          <w:szCs w:val="24"/>
        </w:rPr>
        <w:t>Autores</w:t>
      </w:r>
      <w:r w:rsidRPr="00916CE7">
        <w:rPr>
          <w:spacing w:val="18"/>
          <w:sz w:val="24"/>
          <w:szCs w:val="24"/>
        </w:rPr>
        <w:t xml:space="preserve"> </w:t>
      </w:r>
      <w:r w:rsidRPr="00916CE7">
        <w:rPr>
          <w:sz w:val="24"/>
          <w:szCs w:val="24"/>
        </w:rPr>
        <w:t>(</w:t>
      </w:r>
      <w:r w:rsidR="00FF30EF">
        <w:rPr>
          <w:sz w:val="24"/>
          <w:szCs w:val="24"/>
        </w:rPr>
        <w:t>Instituiç</w:t>
      </w:r>
      <w:r w:rsidR="00AC5551">
        <w:rPr>
          <w:sz w:val="24"/>
          <w:szCs w:val="24"/>
        </w:rPr>
        <w:t>ões</w:t>
      </w:r>
      <w:r w:rsidRPr="00916CE7">
        <w:rPr>
          <w:sz w:val="24"/>
          <w:szCs w:val="24"/>
        </w:rPr>
        <w:t>)</w:t>
      </w:r>
    </w:p>
    <w:p w14:paraId="270C0B76" w14:textId="77777777" w:rsidR="00AA2051" w:rsidRPr="00916CE7" w:rsidRDefault="00AA2051">
      <w:pPr>
        <w:pStyle w:val="Corpodetexto"/>
        <w:spacing w:before="8"/>
        <w:rPr>
          <w:sz w:val="24"/>
          <w:szCs w:val="24"/>
        </w:rPr>
      </w:pPr>
    </w:p>
    <w:p w14:paraId="14207846" w14:textId="48255A38" w:rsidR="00AA2051" w:rsidRPr="00916CE7" w:rsidRDefault="00485E4B" w:rsidP="00485E4B">
      <w:pPr>
        <w:pStyle w:val="Ttulo1"/>
        <w:spacing w:before="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Impactos da Implantação das Boas Práticas</w:t>
      </w:r>
    </w:p>
    <w:p w14:paraId="3CB2D711" w14:textId="77777777" w:rsidR="00AA2051" w:rsidRPr="00916CE7" w:rsidRDefault="00AA2051">
      <w:pPr>
        <w:rPr>
          <w:sz w:val="24"/>
          <w:szCs w:val="24"/>
        </w:rPr>
        <w:sectPr w:rsidR="00AA2051" w:rsidRPr="00916CE7" w:rsidSect="00FE316B">
          <w:type w:val="continuous"/>
          <w:pgSz w:w="23750" w:h="31660"/>
          <w:pgMar w:top="1417" w:right="1701" w:bottom="1417" w:left="1701" w:header="720" w:footer="720" w:gutter="0"/>
          <w:cols w:num="2" w:space="720" w:equalWidth="0">
            <w:col w:w="6752" w:space="40"/>
            <w:col w:w="13556"/>
          </w:cols>
          <w:docGrid w:linePitch="299"/>
        </w:sectPr>
      </w:pPr>
    </w:p>
    <w:p w14:paraId="33F18583" w14:textId="77777777" w:rsidR="00AA2051" w:rsidRPr="00916CE7" w:rsidRDefault="00AA2051">
      <w:pPr>
        <w:pStyle w:val="Corpodetexto"/>
        <w:spacing w:before="6"/>
        <w:rPr>
          <w:rFonts w:ascii="Arial"/>
          <w:b/>
          <w:sz w:val="24"/>
          <w:szCs w:val="24"/>
        </w:rPr>
      </w:pPr>
    </w:p>
    <w:p w14:paraId="539BC05D" w14:textId="77777777" w:rsidR="00AA2051" w:rsidRPr="00916CE7" w:rsidRDefault="00AA2051">
      <w:pPr>
        <w:rPr>
          <w:rFonts w:ascii="Arial"/>
          <w:sz w:val="24"/>
          <w:szCs w:val="24"/>
        </w:rPr>
        <w:sectPr w:rsidR="00AA2051" w:rsidRPr="00916CE7" w:rsidSect="00FE316B">
          <w:type w:val="continuous"/>
          <w:pgSz w:w="23750" w:h="31660"/>
          <w:pgMar w:top="1417" w:right="1701" w:bottom="1417" w:left="1701" w:header="720" w:footer="720" w:gutter="0"/>
          <w:cols w:space="720"/>
          <w:docGrid w:linePitch="299"/>
        </w:sectPr>
      </w:pPr>
    </w:p>
    <w:p w14:paraId="192F9E75" w14:textId="77777777" w:rsidR="00AA2051" w:rsidRPr="00916CE7" w:rsidRDefault="00756AFE">
      <w:pPr>
        <w:pStyle w:val="Corpodetexto"/>
        <w:spacing w:before="159" w:line="228" w:lineRule="auto"/>
        <w:ind w:left="118" w:right="38"/>
        <w:jc w:val="both"/>
        <w:rPr>
          <w:rFonts w:ascii="Arial"/>
          <w:b/>
          <w:sz w:val="24"/>
          <w:szCs w:val="24"/>
        </w:rPr>
      </w:pP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rFonts w:ascii="Arial"/>
          <w:b/>
          <w:sz w:val="24"/>
          <w:szCs w:val="24"/>
        </w:rPr>
        <w:t>.</w:t>
      </w:r>
    </w:p>
    <w:p w14:paraId="52DEACD8" w14:textId="1A44C1F4" w:rsidR="00AA2051" w:rsidRPr="00916CE7" w:rsidRDefault="00F102DB" w:rsidP="00F102DB">
      <w:pPr>
        <w:pStyle w:val="Ttulo1"/>
        <w:spacing w:before="318"/>
        <w:ind w:right="175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756AFE" w:rsidRPr="00916CE7">
        <w:rPr>
          <w:sz w:val="24"/>
          <w:szCs w:val="24"/>
        </w:rPr>
        <w:t>Objetivos</w:t>
      </w:r>
    </w:p>
    <w:p w14:paraId="4399B91A" w14:textId="77777777" w:rsidR="00AA2051" w:rsidRPr="00916CE7" w:rsidRDefault="00756AFE">
      <w:pPr>
        <w:pStyle w:val="Corpodetexto"/>
        <w:spacing w:before="326" w:line="228" w:lineRule="auto"/>
        <w:ind w:left="118" w:right="131"/>
        <w:jc w:val="both"/>
        <w:rPr>
          <w:sz w:val="24"/>
          <w:szCs w:val="24"/>
        </w:rPr>
      </w:pP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</w:p>
    <w:p w14:paraId="7B5F0417" w14:textId="6920067E" w:rsidR="00AA2051" w:rsidRPr="00916CE7" w:rsidRDefault="00F102DB" w:rsidP="00F102DB">
      <w:pPr>
        <w:pStyle w:val="Ttulo1"/>
        <w:spacing w:before="307"/>
        <w:ind w:left="1977" w:right="175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6AFE" w:rsidRPr="00916CE7">
        <w:rPr>
          <w:sz w:val="24"/>
          <w:szCs w:val="24"/>
        </w:rPr>
        <w:t>Procedimentos</w:t>
      </w:r>
      <w:r w:rsidR="00756AFE" w:rsidRPr="00916CE7">
        <w:rPr>
          <w:spacing w:val="31"/>
          <w:sz w:val="24"/>
          <w:szCs w:val="24"/>
        </w:rPr>
        <w:t xml:space="preserve"> </w:t>
      </w:r>
      <w:r w:rsidR="00756AFE" w:rsidRPr="00916CE7">
        <w:rPr>
          <w:sz w:val="24"/>
          <w:szCs w:val="24"/>
        </w:rPr>
        <w:t>metodológicos</w:t>
      </w:r>
    </w:p>
    <w:p w14:paraId="072CEAE8" w14:textId="3AD98DAB" w:rsidR="00AA2051" w:rsidRPr="00916CE7" w:rsidRDefault="00756AFE">
      <w:pPr>
        <w:pStyle w:val="Corpodetexto"/>
        <w:spacing w:before="326" w:line="228" w:lineRule="auto"/>
        <w:ind w:left="118" w:right="131"/>
        <w:jc w:val="both"/>
        <w:rPr>
          <w:sz w:val="24"/>
          <w:szCs w:val="24"/>
        </w:rPr>
      </w:pP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XXXXXXXXXXXXXXXXXXXXXXXXXXXXXXXXXXXXXXXXXXXX</w:t>
      </w:r>
      <w:r w:rsidR="00FF30EF">
        <w:rPr>
          <w:sz w:val="24"/>
          <w:szCs w:val="24"/>
        </w:rPr>
        <w:t>XX</w:t>
      </w:r>
    </w:p>
    <w:p w14:paraId="613C8632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1A1FBA96" w14:textId="77777777" w:rsidR="00485E4B" w:rsidRDefault="00485E4B" w:rsidP="00485E4B">
      <w:pPr>
        <w:ind w:right="1756"/>
        <w:rPr>
          <w:sz w:val="24"/>
          <w:szCs w:val="24"/>
        </w:rPr>
      </w:pPr>
    </w:p>
    <w:p w14:paraId="779B0A0B" w14:textId="6375CA01" w:rsidR="00AA2051" w:rsidRPr="00916CE7" w:rsidRDefault="00485E4B" w:rsidP="00485E4B">
      <w:pPr>
        <w:ind w:right="1756"/>
        <w:rPr>
          <w:rFonts w:ascii="Arial" w:hAnsi="Arial"/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756AFE" w:rsidRPr="00916CE7">
        <w:rPr>
          <w:rFonts w:ascii="Arial" w:hAnsi="Arial"/>
          <w:b/>
          <w:sz w:val="24"/>
          <w:szCs w:val="24"/>
        </w:rPr>
        <w:t>Possíveis</w:t>
      </w:r>
      <w:r w:rsidR="00756AFE" w:rsidRPr="00916CE7">
        <w:rPr>
          <w:rFonts w:ascii="Arial" w:hAnsi="Arial"/>
          <w:b/>
          <w:spacing w:val="23"/>
          <w:sz w:val="24"/>
          <w:szCs w:val="24"/>
        </w:rPr>
        <w:t xml:space="preserve"> </w:t>
      </w:r>
      <w:r w:rsidR="00756AFE" w:rsidRPr="00916CE7">
        <w:rPr>
          <w:rFonts w:ascii="Arial" w:hAnsi="Arial"/>
          <w:b/>
          <w:sz w:val="24"/>
          <w:szCs w:val="24"/>
        </w:rPr>
        <w:t>ilustrações</w:t>
      </w:r>
      <w:r w:rsidR="002529C3">
        <w:rPr>
          <w:rFonts w:ascii="Arial" w:hAnsi="Arial"/>
          <w:b/>
          <w:sz w:val="24"/>
          <w:szCs w:val="24"/>
        </w:rPr>
        <w:t xml:space="preserve"> (caso tenham)</w:t>
      </w:r>
    </w:p>
    <w:p w14:paraId="11DD2E0D" w14:textId="3D439367" w:rsidR="00AA2051" w:rsidRPr="00916CE7" w:rsidRDefault="00756AFE">
      <w:pPr>
        <w:pStyle w:val="Corpodetexto"/>
        <w:spacing w:before="140" w:line="204" w:lineRule="auto"/>
        <w:ind w:left="118" w:right="139"/>
        <w:jc w:val="both"/>
        <w:rPr>
          <w:sz w:val="24"/>
          <w:szCs w:val="24"/>
        </w:rPr>
      </w:pPr>
      <w:r w:rsidRPr="00916CE7">
        <w:rPr>
          <w:sz w:val="24"/>
          <w:szCs w:val="24"/>
        </w:rPr>
        <w:br w:type="column"/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</w:t>
      </w:r>
      <w:r w:rsidR="00FF30EF">
        <w:rPr>
          <w:sz w:val="24"/>
          <w:szCs w:val="24"/>
        </w:rPr>
        <w:t>XXXXX</w:t>
      </w:r>
    </w:p>
    <w:p w14:paraId="6D3C6B7B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41F447D1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5373F9C3" w14:textId="58D7B210" w:rsidR="00AA2051" w:rsidRPr="00916CE7" w:rsidRDefault="00485E4B" w:rsidP="00485E4B">
      <w:pPr>
        <w:spacing w:before="212"/>
        <w:ind w:right="2137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</w:t>
      </w:r>
      <w:r w:rsidR="00756AFE" w:rsidRPr="00916CE7">
        <w:rPr>
          <w:rFonts w:ascii="Arial" w:hAnsi="Arial"/>
          <w:b/>
          <w:sz w:val="24"/>
          <w:szCs w:val="24"/>
        </w:rPr>
        <w:t>Possíveis</w:t>
      </w:r>
      <w:r w:rsidR="00756AFE" w:rsidRPr="00916CE7">
        <w:rPr>
          <w:rFonts w:ascii="Arial" w:hAnsi="Arial"/>
          <w:b/>
          <w:spacing w:val="10"/>
          <w:sz w:val="24"/>
          <w:szCs w:val="24"/>
        </w:rPr>
        <w:t xml:space="preserve"> </w:t>
      </w:r>
      <w:r w:rsidR="00756AFE" w:rsidRPr="00916CE7">
        <w:rPr>
          <w:rFonts w:ascii="Arial" w:hAnsi="Arial"/>
          <w:b/>
          <w:sz w:val="24"/>
          <w:szCs w:val="24"/>
        </w:rPr>
        <w:t>ilustrações</w:t>
      </w:r>
      <w:r>
        <w:rPr>
          <w:rFonts w:ascii="Arial" w:hAnsi="Arial"/>
          <w:b/>
          <w:sz w:val="24"/>
          <w:szCs w:val="24"/>
        </w:rPr>
        <w:t xml:space="preserve"> (caso tenham)</w:t>
      </w:r>
    </w:p>
    <w:p w14:paraId="234189B4" w14:textId="77777777" w:rsidR="00AA2051" w:rsidRPr="00916CE7" w:rsidRDefault="00AA2051">
      <w:pPr>
        <w:pStyle w:val="Corpodetexto"/>
        <w:rPr>
          <w:rFonts w:ascii="Arial"/>
          <w:b/>
          <w:sz w:val="24"/>
          <w:szCs w:val="24"/>
        </w:rPr>
      </w:pPr>
    </w:p>
    <w:p w14:paraId="27B2B58A" w14:textId="0C0013EB" w:rsidR="00AA2051" w:rsidRPr="00916CE7" w:rsidRDefault="00AA2051">
      <w:pPr>
        <w:pStyle w:val="Corpodetexto"/>
        <w:spacing w:before="7"/>
        <w:rPr>
          <w:rFonts w:ascii="Arial"/>
          <w:b/>
          <w:sz w:val="24"/>
          <w:szCs w:val="24"/>
        </w:rPr>
      </w:pPr>
    </w:p>
    <w:p w14:paraId="0DEB477A" w14:textId="254336DA" w:rsidR="00AA2051" w:rsidRPr="00916CE7" w:rsidRDefault="002E746A" w:rsidP="002E746A">
      <w:pPr>
        <w:pStyle w:val="Ttulo1"/>
        <w:ind w:left="0" w:right="213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Avaliação dos Impactos (</w:t>
      </w:r>
      <w:r w:rsidR="00756AFE" w:rsidRPr="00916CE7">
        <w:rPr>
          <w:sz w:val="24"/>
          <w:szCs w:val="24"/>
        </w:rPr>
        <w:t>Considerações</w:t>
      </w:r>
      <w:r w:rsidR="00756AFE" w:rsidRPr="00916CE7">
        <w:rPr>
          <w:spacing w:val="20"/>
          <w:sz w:val="24"/>
          <w:szCs w:val="24"/>
        </w:rPr>
        <w:t xml:space="preserve"> </w:t>
      </w:r>
      <w:r w:rsidR="00756AFE" w:rsidRPr="00916CE7">
        <w:rPr>
          <w:sz w:val="24"/>
          <w:szCs w:val="24"/>
        </w:rPr>
        <w:t>finais</w:t>
      </w:r>
      <w:r>
        <w:rPr>
          <w:sz w:val="24"/>
          <w:szCs w:val="24"/>
        </w:rPr>
        <w:t>)</w:t>
      </w:r>
    </w:p>
    <w:p w14:paraId="29B76791" w14:textId="3466FD56" w:rsidR="00AA2051" w:rsidRPr="00916CE7" w:rsidRDefault="00756AFE" w:rsidP="00361E74">
      <w:pPr>
        <w:pStyle w:val="Corpodetexto"/>
        <w:spacing w:before="317" w:line="204" w:lineRule="auto"/>
        <w:ind w:left="118" w:right="139"/>
        <w:jc w:val="both"/>
        <w:rPr>
          <w:sz w:val="24"/>
          <w:szCs w:val="24"/>
        </w:rPr>
      </w:pP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XXXXXXXXXXXXXXXXXXXXXXXXXXXXXXXXXXXXXXXXX</w:t>
      </w:r>
      <w:r w:rsidRPr="00916CE7">
        <w:rPr>
          <w:spacing w:val="1"/>
          <w:sz w:val="24"/>
          <w:szCs w:val="24"/>
        </w:rPr>
        <w:t xml:space="preserve"> </w:t>
      </w:r>
      <w:r w:rsidR="00361E74">
        <w:rPr>
          <w:sz w:val="24"/>
          <w:szCs w:val="24"/>
        </w:rPr>
        <w:t>XXXXXXXXXXX</w:t>
      </w:r>
      <w:r w:rsidRPr="00916CE7">
        <w:rPr>
          <w:sz w:val="24"/>
          <w:szCs w:val="24"/>
        </w:rPr>
        <w:t>XXXXXXXXXXXXXXXXXXXXXX</w:t>
      </w:r>
      <w:r w:rsidR="00361E74">
        <w:rPr>
          <w:sz w:val="24"/>
          <w:szCs w:val="24"/>
        </w:rPr>
        <w:t>XXXXXXXX</w:t>
      </w:r>
    </w:p>
    <w:p w14:paraId="7C0CEC68" w14:textId="7618761B" w:rsidR="00AA2051" w:rsidRPr="00916CE7" w:rsidRDefault="00361E74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  XXXXXXXXXXXXXXXXXXXXXXXXXXXXXXXXXXXXXXXXX</w:t>
      </w:r>
    </w:p>
    <w:p w14:paraId="16D63D9B" w14:textId="77777777" w:rsidR="00AA2051" w:rsidRPr="00916CE7" w:rsidRDefault="00AA2051">
      <w:pPr>
        <w:pStyle w:val="Corpodetexto"/>
        <w:spacing w:before="9"/>
        <w:rPr>
          <w:sz w:val="24"/>
          <w:szCs w:val="24"/>
        </w:rPr>
      </w:pPr>
    </w:p>
    <w:p w14:paraId="34062579" w14:textId="77777777" w:rsidR="00AA2051" w:rsidRPr="00F102DB" w:rsidRDefault="00756AFE">
      <w:pPr>
        <w:pStyle w:val="Ttulo2"/>
        <w:rPr>
          <w:b/>
          <w:sz w:val="24"/>
          <w:szCs w:val="24"/>
        </w:rPr>
      </w:pPr>
      <w:r w:rsidRPr="00F102DB">
        <w:rPr>
          <w:b/>
          <w:sz w:val="24"/>
          <w:szCs w:val="24"/>
        </w:rPr>
        <w:t>Referências</w:t>
      </w:r>
    </w:p>
    <w:p w14:paraId="6AD85557" w14:textId="77777777" w:rsidR="00AA2051" w:rsidRPr="00916CE7" w:rsidRDefault="00756AFE">
      <w:pPr>
        <w:spacing w:before="307"/>
        <w:ind w:left="118"/>
        <w:jc w:val="both"/>
        <w:rPr>
          <w:sz w:val="24"/>
          <w:szCs w:val="24"/>
        </w:rPr>
      </w:pPr>
      <w:r w:rsidRPr="00916CE7">
        <w:rPr>
          <w:spacing w:val="-1"/>
          <w:w w:val="105"/>
          <w:sz w:val="24"/>
          <w:szCs w:val="24"/>
        </w:rPr>
        <w:t>As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spacing w:val="-1"/>
          <w:w w:val="105"/>
          <w:sz w:val="24"/>
          <w:szCs w:val="24"/>
        </w:rPr>
        <w:t>referências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spacing w:val="-1"/>
          <w:w w:val="105"/>
          <w:sz w:val="24"/>
          <w:szCs w:val="24"/>
        </w:rPr>
        <w:t>deverão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ser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apresentadas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de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acordo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com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as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normas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da</w:t>
      </w:r>
      <w:r w:rsidRPr="00916CE7">
        <w:rPr>
          <w:spacing w:val="-1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ABNT,</w:t>
      </w:r>
      <w:r w:rsidRPr="00916CE7">
        <w:rPr>
          <w:spacing w:val="-4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como</w:t>
      </w:r>
      <w:r w:rsidRPr="00916CE7">
        <w:rPr>
          <w:spacing w:val="-4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exemplo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abaixo:</w:t>
      </w:r>
    </w:p>
    <w:p w14:paraId="084EE844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56311D58" w14:textId="77777777" w:rsidR="00AA2051" w:rsidRPr="00916CE7" w:rsidRDefault="00756AFE">
      <w:pPr>
        <w:spacing w:before="115" w:line="208" w:lineRule="auto"/>
        <w:ind w:left="118" w:right="103"/>
        <w:jc w:val="both"/>
        <w:rPr>
          <w:sz w:val="24"/>
          <w:szCs w:val="24"/>
        </w:rPr>
      </w:pPr>
      <w:r w:rsidRPr="00916CE7">
        <w:rPr>
          <w:w w:val="105"/>
          <w:sz w:val="24"/>
          <w:szCs w:val="24"/>
        </w:rPr>
        <w:t xml:space="preserve">BRASIL. </w:t>
      </w:r>
      <w:r w:rsidRPr="00916CE7">
        <w:rPr>
          <w:rFonts w:ascii="Arial" w:hAnsi="Arial"/>
          <w:b/>
          <w:w w:val="105"/>
          <w:sz w:val="24"/>
          <w:szCs w:val="24"/>
        </w:rPr>
        <w:t>Lei n. 8.069, de 13 de julho de 1990</w:t>
      </w:r>
      <w:r w:rsidRPr="00916CE7">
        <w:rPr>
          <w:w w:val="105"/>
          <w:sz w:val="24"/>
          <w:szCs w:val="24"/>
        </w:rPr>
        <w:t>. Estatuto da Criança e do Adolescente; ECA. Dispõe sobre o Estatuto da</w:t>
      </w:r>
      <w:r w:rsidRPr="00916CE7">
        <w:rPr>
          <w:spacing w:val="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Criança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e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do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Adolescente,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e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dá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outras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providências.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Diário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Oficial,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Brasília,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DF: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Presidência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da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República,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1990.</w:t>
      </w:r>
      <w:r w:rsidRPr="00916CE7">
        <w:rPr>
          <w:spacing w:val="-3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Disponível</w:t>
      </w:r>
      <w:r w:rsidRPr="00916CE7">
        <w:rPr>
          <w:spacing w:val="-44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em:</w:t>
      </w:r>
      <w:r w:rsidRPr="00916CE7">
        <w:rPr>
          <w:spacing w:val="-2"/>
          <w:w w:val="105"/>
          <w:sz w:val="24"/>
          <w:szCs w:val="24"/>
        </w:rPr>
        <w:t xml:space="preserve"> </w:t>
      </w:r>
      <w:hyperlink r:id="rId5">
        <w:r w:rsidRPr="00916CE7">
          <w:rPr>
            <w:w w:val="105"/>
            <w:sz w:val="24"/>
            <w:szCs w:val="24"/>
          </w:rPr>
          <w:t>http://www.planalto.gov.br/ccivil_03/leis/l8069.htm.</w:t>
        </w:r>
        <w:r w:rsidRPr="00916CE7">
          <w:rPr>
            <w:spacing w:val="-5"/>
            <w:w w:val="105"/>
            <w:sz w:val="24"/>
            <w:szCs w:val="24"/>
          </w:rPr>
          <w:t xml:space="preserve"> </w:t>
        </w:r>
      </w:hyperlink>
      <w:r w:rsidRPr="00916CE7">
        <w:rPr>
          <w:w w:val="105"/>
          <w:sz w:val="24"/>
          <w:szCs w:val="24"/>
        </w:rPr>
        <w:t>Acesso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em:</w:t>
      </w:r>
      <w:r w:rsidRPr="00916CE7">
        <w:rPr>
          <w:spacing w:val="-1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27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mar.</w:t>
      </w:r>
      <w:r w:rsidRPr="00916CE7">
        <w:rPr>
          <w:spacing w:val="-2"/>
          <w:w w:val="105"/>
          <w:sz w:val="24"/>
          <w:szCs w:val="24"/>
        </w:rPr>
        <w:t xml:space="preserve"> </w:t>
      </w:r>
      <w:r w:rsidRPr="00916CE7">
        <w:rPr>
          <w:w w:val="105"/>
          <w:sz w:val="24"/>
          <w:szCs w:val="24"/>
        </w:rPr>
        <w:t>2020.</w:t>
      </w:r>
    </w:p>
    <w:p w14:paraId="353F8BFE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61EA4CA3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748B0059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13994F32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7B7FE430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7461FA06" w14:textId="77777777" w:rsidR="00AA2051" w:rsidRPr="00916CE7" w:rsidRDefault="00AA2051">
      <w:pPr>
        <w:pStyle w:val="Corpodetexto"/>
        <w:rPr>
          <w:sz w:val="24"/>
          <w:szCs w:val="24"/>
        </w:rPr>
      </w:pPr>
    </w:p>
    <w:p w14:paraId="6DC1AA4B" w14:textId="77777777" w:rsidR="00AA2051" w:rsidRPr="00916CE7" w:rsidRDefault="00AA2051">
      <w:pPr>
        <w:pStyle w:val="Corpodetexto"/>
        <w:spacing w:before="9"/>
        <w:rPr>
          <w:sz w:val="24"/>
          <w:szCs w:val="24"/>
        </w:rPr>
      </w:pPr>
    </w:p>
    <w:p w14:paraId="39AEF1AA" w14:textId="610158BF" w:rsidR="00AA2051" w:rsidRDefault="00756AFE">
      <w:pPr>
        <w:pStyle w:val="Ttulo2"/>
      </w:pPr>
      <w:r w:rsidRPr="00916CE7">
        <w:rPr>
          <w:sz w:val="24"/>
          <w:szCs w:val="24"/>
        </w:rPr>
        <w:t>Contatos:</w:t>
      </w:r>
      <w:r w:rsidRPr="00916CE7">
        <w:rPr>
          <w:spacing w:val="23"/>
          <w:sz w:val="24"/>
          <w:szCs w:val="24"/>
        </w:rPr>
        <w:t xml:space="preserve"> </w:t>
      </w:r>
      <w:r w:rsidRPr="00916CE7">
        <w:rPr>
          <w:sz w:val="24"/>
          <w:szCs w:val="24"/>
        </w:rPr>
        <w:t>xxxxxx@xxx</w:t>
      </w:r>
    </w:p>
    <w:sectPr w:rsidR="00AA2051" w:rsidSect="00FE316B">
      <w:type w:val="continuous"/>
      <w:pgSz w:w="23750" w:h="31660"/>
      <w:pgMar w:top="1417" w:right="1701" w:bottom="1417" w:left="1701" w:header="720" w:footer="720" w:gutter="0"/>
      <w:cols w:num="2" w:space="720" w:equalWidth="0">
        <w:col w:w="10747" w:space="378"/>
        <w:col w:w="9223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51"/>
    <w:rsid w:val="001C5853"/>
    <w:rsid w:val="002018AC"/>
    <w:rsid w:val="0024045E"/>
    <w:rsid w:val="002529C3"/>
    <w:rsid w:val="00265F4C"/>
    <w:rsid w:val="002E746A"/>
    <w:rsid w:val="003543CE"/>
    <w:rsid w:val="00361E74"/>
    <w:rsid w:val="003A450C"/>
    <w:rsid w:val="00485E4B"/>
    <w:rsid w:val="00516334"/>
    <w:rsid w:val="00537945"/>
    <w:rsid w:val="00756AFE"/>
    <w:rsid w:val="00916CE7"/>
    <w:rsid w:val="00941B66"/>
    <w:rsid w:val="0097633C"/>
    <w:rsid w:val="00AA2051"/>
    <w:rsid w:val="00AC5551"/>
    <w:rsid w:val="00B307D7"/>
    <w:rsid w:val="00BD445F"/>
    <w:rsid w:val="00BD7142"/>
    <w:rsid w:val="00DB1BD3"/>
    <w:rsid w:val="00E708C9"/>
    <w:rsid w:val="00EB565E"/>
    <w:rsid w:val="00F102DB"/>
    <w:rsid w:val="00FE316B"/>
    <w:rsid w:val="00FF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FD56E"/>
  <w15:docId w15:val="{9C0ADF5D-FEE2-4A57-9F32-91FF5BB0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885"/>
      <w:jc w:val="center"/>
      <w:outlineLvl w:val="0"/>
    </w:pPr>
    <w:rPr>
      <w:rFonts w:ascii="Arial" w:eastAsia="Arial" w:hAnsi="Arial" w:cs="Arial"/>
      <w:b/>
      <w:bCs/>
      <w:sz w:val="46"/>
      <w:szCs w:val="46"/>
    </w:rPr>
  </w:style>
  <w:style w:type="paragraph" w:styleId="Ttulo2">
    <w:name w:val="heading 2"/>
    <w:basedOn w:val="Normal"/>
    <w:uiPriority w:val="9"/>
    <w:unhideWhenUsed/>
    <w:qFormat/>
    <w:pPr>
      <w:ind w:left="118"/>
      <w:outlineLvl w:val="1"/>
    </w:pPr>
    <w:rPr>
      <w:sz w:val="46"/>
      <w:szCs w:val="4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3"/>
      <w:szCs w:val="33"/>
    </w:rPr>
  </w:style>
  <w:style w:type="paragraph" w:styleId="Ttulo">
    <w:name w:val="Title"/>
    <w:basedOn w:val="Normal"/>
    <w:uiPriority w:val="10"/>
    <w:qFormat/>
    <w:pPr>
      <w:spacing w:before="272"/>
      <w:ind w:left="391"/>
    </w:pPr>
    <w:rPr>
      <w:rFonts w:ascii="Arial Black" w:eastAsia="Arial Black" w:hAnsi="Arial Black" w:cs="Arial Black"/>
      <w:sz w:val="67"/>
      <w:szCs w:val="6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nalto.gov.br/ccivil_03/leis/l8069.ht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638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Apresentação do PowerPoint</vt:lpstr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Apresentação do PowerPoint</dc:title>
  <dc:creator>Veronica Aparecida Pereira</dc:creator>
  <cp:lastModifiedBy>Diógenes Augusto Ferracini Silveira Duarte</cp:lastModifiedBy>
  <cp:revision>9</cp:revision>
  <dcterms:created xsi:type="dcterms:W3CDTF">2025-07-01T03:38:00Z</dcterms:created>
  <dcterms:modified xsi:type="dcterms:W3CDTF">2026-03-17T19:27:00Z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2024-02-14T00:00:00Z</vt:filetime>
  </property>
  <property fmtid="{D5CDD505-2E9C-101B-9397-08002B2CF9AE}" pid="5" name="GrammarlyDocumentId">
    <vt:lpwstr>569d46ee0497d4438979e4f6f1ec3392aeecfb711c35b039b95029c491e98332</vt:lpwstr>
  </property>
</Properties>
</file>